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37E" w:rsidRPr="00323E4A" w:rsidRDefault="0082637E" w:rsidP="00323E4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23E4A">
        <w:rPr>
          <w:rFonts w:ascii="Times New Roman" w:hAnsi="Times New Roman" w:cs="Times New Roman"/>
          <w:sz w:val="28"/>
          <w:szCs w:val="28"/>
          <w:lang w:eastAsia="ru-RU"/>
        </w:rPr>
        <w:t>Последствия физического и сексуального насилия</w:t>
      </w:r>
    </w:p>
    <w:p w:rsidR="0082637E" w:rsidRPr="00323E4A" w:rsidRDefault="00323E4A" w:rsidP="00323E4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82637E" w:rsidRPr="00323E4A" w:rsidRDefault="0082637E" w:rsidP="00323E4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637E" w:rsidRPr="00323E4A" w:rsidRDefault="0082637E" w:rsidP="008445B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>Дети – наиболее нуждающиеся в поддержке и заботе социальная группа населения, которым для гармоничного развития необходимо чувствовать свою защищенность. Изменения в эмоциональной сфере ребенка, такие как повышение уровня тревожности, агрессивности, снижение самооценки, неспособность заявить о своих переживаниях, трудности в общении, происходят задолго до формирования психосоматического заболевания или асоциальных форм поведения. Часто одной из причин изменения эмоциональной сферы является пережитая ребенком травма – насилие.</w:t>
      </w:r>
    </w:p>
    <w:p w:rsidR="0082637E" w:rsidRPr="00323E4A" w:rsidRDefault="00323E4A" w:rsidP="00323E4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="0082637E" w:rsidRPr="00323E4A">
        <w:rPr>
          <w:rFonts w:ascii="Times New Roman" w:hAnsi="Times New Roman" w:cs="Times New Roman"/>
          <w:sz w:val="28"/>
          <w:szCs w:val="28"/>
          <w:lang w:eastAsia="ru-RU"/>
        </w:rPr>
        <w:t xml:space="preserve">Американский врач </w:t>
      </w:r>
      <w:proofErr w:type="spellStart"/>
      <w:r w:rsidR="0082637E" w:rsidRPr="00323E4A">
        <w:rPr>
          <w:rFonts w:ascii="Times New Roman" w:hAnsi="Times New Roman" w:cs="Times New Roman"/>
          <w:sz w:val="28"/>
          <w:szCs w:val="28"/>
          <w:lang w:eastAsia="ru-RU"/>
        </w:rPr>
        <w:t>С.Кемпе</w:t>
      </w:r>
      <w:proofErr w:type="spellEnd"/>
      <w:r w:rsidR="0082637E" w:rsidRPr="00323E4A">
        <w:rPr>
          <w:rFonts w:ascii="Times New Roman" w:hAnsi="Times New Roman" w:cs="Times New Roman"/>
          <w:sz w:val="28"/>
          <w:szCs w:val="28"/>
          <w:lang w:eastAsia="ru-RU"/>
        </w:rPr>
        <w:t xml:space="preserve"> (1961) определил сексуальное насилие над детьми как «вовлечение функционально незрелых детей и подростков в сексуальные действия, которые они совершают, полностью их не понимая, на которые они не способны дать согласие или которые нарушают социальные табу семейных ролей».</w:t>
      </w:r>
      <w:proofErr w:type="gramEnd"/>
      <w:r w:rsidR="0082637E" w:rsidRPr="00323E4A">
        <w:rPr>
          <w:rFonts w:ascii="Times New Roman" w:hAnsi="Times New Roman" w:cs="Times New Roman"/>
          <w:sz w:val="28"/>
          <w:szCs w:val="28"/>
          <w:lang w:eastAsia="ru-RU"/>
        </w:rPr>
        <w:t xml:space="preserve"> Таким образом, сексуальные злоупотребления над детьми – это не обязательно принуждение угрозой или силой к выполнению сексуальных действий, но сам факт сексуальных действий с ними.</w:t>
      </w:r>
    </w:p>
    <w:p w:rsidR="0082637E" w:rsidRPr="00323E4A" w:rsidRDefault="0082637E" w:rsidP="00323E4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>Сексуальное насилие, совершаемое по отношению к ребенку, по своим последствиям относится к самым тяжелым психологическим травмам. Самая распространенная форма сексуального насилия – это развратные действия. Около 70% детей испытывали развратные действия со стороны родственников и знакомых, 28% - со стороны родителей и опекунов (</w:t>
      </w:r>
      <w:proofErr w:type="spellStart"/>
      <w:r w:rsidRPr="00323E4A">
        <w:rPr>
          <w:rFonts w:ascii="Times New Roman" w:hAnsi="Times New Roman" w:cs="Times New Roman"/>
          <w:sz w:val="28"/>
          <w:szCs w:val="28"/>
          <w:lang w:eastAsia="ru-RU"/>
        </w:rPr>
        <w:t>Догадина</w:t>
      </w:r>
      <w:proofErr w:type="spellEnd"/>
      <w:r w:rsidRPr="00323E4A">
        <w:rPr>
          <w:rFonts w:ascii="Times New Roman" w:hAnsi="Times New Roman" w:cs="Times New Roman"/>
          <w:sz w:val="28"/>
          <w:szCs w:val="28"/>
          <w:lang w:eastAsia="ru-RU"/>
        </w:rPr>
        <w:t xml:space="preserve"> М.А., </w:t>
      </w:r>
      <w:proofErr w:type="spellStart"/>
      <w:r w:rsidRPr="00323E4A">
        <w:rPr>
          <w:rFonts w:ascii="Times New Roman" w:hAnsi="Times New Roman" w:cs="Times New Roman"/>
          <w:sz w:val="28"/>
          <w:szCs w:val="28"/>
          <w:lang w:eastAsia="ru-RU"/>
        </w:rPr>
        <w:t>Перегожин</w:t>
      </w:r>
      <w:proofErr w:type="spellEnd"/>
      <w:r w:rsidRPr="00323E4A">
        <w:rPr>
          <w:rFonts w:ascii="Times New Roman" w:hAnsi="Times New Roman" w:cs="Times New Roman"/>
          <w:sz w:val="28"/>
          <w:szCs w:val="28"/>
          <w:lang w:eastAsia="ru-RU"/>
        </w:rPr>
        <w:t xml:space="preserve"> Л.О. 2000).</w:t>
      </w:r>
    </w:p>
    <w:p w:rsidR="0082637E" w:rsidRPr="00323E4A" w:rsidRDefault="0082637E" w:rsidP="00323E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>Установить факт сексуального насилия значительно труднее, чем физического, поскольку раскрытию семейной тайны препятствует чувство вины, стыда и страха, испытываемые ребенком и другими членами семьи, которые знают о случившемся.</w:t>
      </w:r>
    </w:p>
    <w:p w:rsidR="0082637E" w:rsidRPr="00323E4A" w:rsidRDefault="0082637E" w:rsidP="00323E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 xml:space="preserve">Таким детям кажется, что рассказав кому-то, они предадут отца или мать. Кроме того, слишком велика душевная боль, и дети боятся своего подавленного гнева. Они  опасаются, что если начнут рассказывать, </w:t>
      </w:r>
      <w:proofErr w:type="spellStart"/>
      <w:r w:rsidRPr="00323E4A">
        <w:rPr>
          <w:rFonts w:ascii="Times New Roman" w:hAnsi="Times New Roman" w:cs="Times New Roman"/>
          <w:sz w:val="28"/>
          <w:szCs w:val="28"/>
          <w:lang w:eastAsia="ru-RU"/>
        </w:rPr>
        <w:t>тогнев</w:t>
      </w:r>
      <w:proofErr w:type="spellEnd"/>
      <w:r w:rsidRPr="00323E4A">
        <w:rPr>
          <w:rFonts w:ascii="Times New Roman" w:hAnsi="Times New Roman" w:cs="Times New Roman"/>
          <w:sz w:val="28"/>
          <w:szCs w:val="28"/>
          <w:lang w:eastAsia="ru-RU"/>
        </w:rPr>
        <w:t xml:space="preserve"> усилится, они потеряют контроль над собой и своими чувствами. Их преследует страх, что тот, кому они расскажут, отвергнет их, почувствовав отвращение.  </w:t>
      </w:r>
    </w:p>
    <w:p w:rsidR="0082637E" w:rsidRPr="00323E4A" w:rsidRDefault="0082637E" w:rsidP="00323E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>Признаками перенесенного сексуального насилия являются различные изменения в поведении ребенка:</w:t>
      </w:r>
    </w:p>
    <w:p w:rsidR="0082637E" w:rsidRPr="00323E4A" w:rsidRDefault="0082637E" w:rsidP="00323E4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Изменения в выражении сексуальности ребенка:</w:t>
      </w:r>
    </w:p>
    <w:p w:rsidR="0082637E" w:rsidRPr="00323E4A" w:rsidRDefault="0082637E" w:rsidP="00323E4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>Чрезвычайный интерес к играм сексуального характера;</w:t>
      </w:r>
    </w:p>
    <w:p w:rsidR="0082637E" w:rsidRPr="00323E4A" w:rsidRDefault="0082637E" w:rsidP="00323E4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23E4A">
        <w:rPr>
          <w:rFonts w:ascii="Times New Roman" w:hAnsi="Times New Roman" w:cs="Times New Roman"/>
          <w:sz w:val="28"/>
          <w:szCs w:val="28"/>
          <w:lang w:eastAsia="ru-RU"/>
        </w:rPr>
        <w:t>Поразительное</w:t>
      </w:r>
      <w:proofErr w:type="gramEnd"/>
      <w:r w:rsidRPr="00323E4A">
        <w:rPr>
          <w:rFonts w:ascii="Times New Roman" w:hAnsi="Times New Roman" w:cs="Times New Roman"/>
          <w:sz w:val="28"/>
          <w:szCs w:val="28"/>
          <w:lang w:eastAsia="ru-RU"/>
        </w:rPr>
        <w:t xml:space="preserve"> для этого возраста знания о сексуальной жизни;</w:t>
      </w:r>
    </w:p>
    <w:p w:rsidR="0082637E" w:rsidRPr="00323E4A" w:rsidRDefault="0082637E" w:rsidP="00323E4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>Соблазняющее, особо завлекающее поведение по отношению к противоположному полу и взрослым</w:t>
      </w:r>
      <w:proofErr w:type="gramStart"/>
      <w:r w:rsidRPr="00323E4A">
        <w:rPr>
          <w:rFonts w:ascii="Times New Roman" w:hAnsi="Times New Roman" w:cs="Times New Roman"/>
          <w:sz w:val="28"/>
          <w:szCs w:val="28"/>
          <w:lang w:eastAsia="ru-RU"/>
        </w:rPr>
        <w:t>.;</w:t>
      </w:r>
      <w:proofErr w:type="gramEnd"/>
    </w:p>
    <w:p w:rsidR="0082637E" w:rsidRPr="00323E4A" w:rsidRDefault="0082637E" w:rsidP="00323E4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>Сексуальные действия с другими детьм</w:t>
      </w:r>
      <w:proofErr w:type="gramStart"/>
      <w:r w:rsidRPr="00323E4A">
        <w:rPr>
          <w:rFonts w:ascii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323E4A">
        <w:rPr>
          <w:rFonts w:ascii="Times New Roman" w:hAnsi="Times New Roman" w:cs="Times New Roman"/>
          <w:sz w:val="28"/>
          <w:szCs w:val="28"/>
          <w:lang w:eastAsia="ru-RU"/>
        </w:rPr>
        <w:t>начиная с младшего школьного возраста)</w:t>
      </w:r>
    </w:p>
    <w:p w:rsidR="0082637E" w:rsidRPr="00323E4A" w:rsidRDefault="0082637E" w:rsidP="00323E4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Необычная сексуальная активность: сексуальное использование младших детей, мастурбация, отирание половых органов о тело взрослого, проституция.</w:t>
      </w:r>
    </w:p>
    <w:p w:rsidR="0082637E" w:rsidRPr="00323E4A" w:rsidRDefault="0082637E" w:rsidP="00323E4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Изменения в эмоциональном состоянии и общении ребенка</w:t>
      </w:r>
      <w:r w:rsidRPr="00323E4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2637E" w:rsidRPr="00323E4A" w:rsidRDefault="0082637E" w:rsidP="00323E4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>замкнутость, изоляция, уход в себя;</w:t>
      </w:r>
    </w:p>
    <w:p w:rsidR="0082637E" w:rsidRPr="00323E4A" w:rsidRDefault="0082637E" w:rsidP="00323E4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>депрессивность, грустное настроение;</w:t>
      </w:r>
    </w:p>
    <w:p w:rsidR="0082637E" w:rsidRPr="00323E4A" w:rsidRDefault="0082637E" w:rsidP="00323E4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>отвращение, стыд, вина, недоверие, чувство испорченности;</w:t>
      </w:r>
    </w:p>
    <w:p w:rsidR="0082637E" w:rsidRPr="00323E4A" w:rsidRDefault="0082637E" w:rsidP="00323E4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>частая задумчивость, отстраненность;</w:t>
      </w:r>
    </w:p>
    <w:p w:rsidR="0082637E" w:rsidRPr="00323E4A" w:rsidRDefault="0082637E" w:rsidP="00323E4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>истеричное поведение, частая потеря самоконтроля;</w:t>
      </w:r>
    </w:p>
    <w:p w:rsidR="0082637E" w:rsidRPr="00323E4A" w:rsidRDefault="0082637E" w:rsidP="00323E4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>трудности в общении с ровесниками, отсутствие друзей своего возраста или отказ от общения с прежними друзьями;</w:t>
      </w:r>
    </w:p>
    <w:p w:rsidR="0082637E" w:rsidRPr="00323E4A" w:rsidRDefault="0082637E" w:rsidP="00323E4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>отчуждение от братьев и сестер;</w:t>
      </w:r>
    </w:p>
    <w:p w:rsidR="0082637E" w:rsidRPr="00323E4A" w:rsidRDefault="0082637E" w:rsidP="00323E4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>терроризирование младших и детей своего возраста.</w:t>
      </w:r>
    </w:p>
    <w:p w:rsidR="0082637E" w:rsidRPr="00323E4A" w:rsidRDefault="0082637E" w:rsidP="00323E4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Изменения личности и мотивации ребенка, социальные признаки:</w:t>
      </w:r>
    </w:p>
    <w:p w:rsidR="0082637E" w:rsidRPr="00323E4A" w:rsidRDefault="0082637E" w:rsidP="00323E4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>неспособность защитить себя, непротивление насилию и издевательству над собой, смирение;</w:t>
      </w:r>
    </w:p>
    <w:p w:rsidR="0082637E" w:rsidRPr="00323E4A" w:rsidRDefault="0082637E" w:rsidP="00323E4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>резкое изменение успеваемости (в худшую или лучшую сторону);</w:t>
      </w:r>
    </w:p>
    <w:p w:rsidR="0082637E" w:rsidRPr="00323E4A" w:rsidRDefault="0082637E" w:rsidP="00323E4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>прогулы в школе, отказ или уклонение от учебы;</w:t>
      </w:r>
    </w:p>
    <w:p w:rsidR="0082637E" w:rsidRPr="00323E4A" w:rsidRDefault="0082637E" w:rsidP="00323E4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>принятие на себя родительской роли в семье (приготовление еды, стирка, уход за младшими);</w:t>
      </w:r>
    </w:p>
    <w:p w:rsidR="0082637E" w:rsidRPr="00323E4A" w:rsidRDefault="0082637E" w:rsidP="00323E4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 xml:space="preserve">отрицание традиций своей семьи вследствие </w:t>
      </w:r>
      <w:proofErr w:type="spellStart"/>
      <w:r w:rsidRPr="00323E4A">
        <w:rPr>
          <w:rFonts w:ascii="Times New Roman" w:hAnsi="Times New Roman" w:cs="Times New Roman"/>
          <w:sz w:val="28"/>
          <w:szCs w:val="28"/>
          <w:lang w:eastAsia="ru-RU"/>
        </w:rPr>
        <w:t>несформированнности</w:t>
      </w:r>
      <w:proofErr w:type="spellEnd"/>
      <w:r w:rsidRPr="00323E4A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социальных ролей и своей роли в ней, вплоть до ухода из дома.</w:t>
      </w:r>
    </w:p>
    <w:p w:rsidR="0082637E" w:rsidRPr="00323E4A" w:rsidRDefault="0082637E" w:rsidP="00323E4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Изменение самосознания</w:t>
      </w:r>
      <w:r w:rsidRPr="00323E4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2637E" w:rsidRPr="00323E4A" w:rsidRDefault="0082637E" w:rsidP="00323E4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>падение самооценки;</w:t>
      </w:r>
    </w:p>
    <w:p w:rsidR="0082637E" w:rsidRPr="00323E4A" w:rsidRDefault="0082637E" w:rsidP="00323E4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>мысли о самоубийстве, попытки самоубийства.</w:t>
      </w:r>
    </w:p>
    <w:p w:rsidR="0082637E" w:rsidRPr="00323E4A" w:rsidRDefault="0082637E" w:rsidP="00323E4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Невротические, психосоматические симптомы:</w:t>
      </w:r>
    </w:p>
    <w:p w:rsidR="0082637E" w:rsidRPr="00323E4A" w:rsidRDefault="0082637E" w:rsidP="00323E4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>боязнь оставаться в помещении с определенным человеком;</w:t>
      </w:r>
    </w:p>
    <w:p w:rsidR="0082637E" w:rsidRPr="00323E4A" w:rsidRDefault="0082637E" w:rsidP="00323E4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>боязнь раздеваться (например, ребенок может категорически отказаться от участия в занятиях физкультурой или плаваньем, или снимать нижнее белье при медо</w:t>
      </w:r>
      <w:r w:rsidR="008445B1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323E4A">
        <w:rPr>
          <w:rFonts w:ascii="Times New Roman" w:hAnsi="Times New Roman" w:cs="Times New Roman"/>
          <w:sz w:val="28"/>
          <w:szCs w:val="28"/>
          <w:lang w:eastAsia="ru-RU"/>
        </w:rPr>
        <w:t>мотре);</w:t>
      </w:r>
    </w:p>
    <w:p w:rsidR="0082637E" w:rsidRPr="00323E4A" w:rsidRDefault="0082637E" w:rsidP="00323E4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>головная боль, боли в животе, в груди.</w:t>
      </w:r>
    </w:p>
    <w:p w:rsidR="0082637E" w:rsidRPr="00323E4A" w:rsidRDefault="0082637E" w:rsidP="00323E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>Физическое и сексуальное насилие оставляет у ребенка неизгладимый след. Серьезность последствий зависит от обстоятель</w:t>
      </w:r>
      <w:proofErr w:type="gramStart"/>
      <w:r w:rsidRPr="00323E4A">
        <w:rPr>
          <w:rFonts w:ascii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323E4A">
        <w:rPr>
          <w:rFonts w:ascii="Times New Roman" w:hAnsi="Times New Roman" w:cs="Times New Roman"/>
          <w:sz w:val="28"/>
          <w:szCs w:val="28"/>
          <w:lang w:eastAsia="ru-RU"/>
        </w:rPr>
        <w:t>оизошедшего, особенностей ребенка (возраста, уровня развития, свойств личности) и особенностей насильника, от продолжительности, частоты, тяжести насильственных действий, от реакции окружающих.</w:t>
      </w:r>
      <w:r w:rsidRPr="00323E4A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82637E" w:rsidRPr="00323E4A" w:rsidRDefault="0082637E" w:rsidP="00323E4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>В дисгармоничных или неполных</w:t>
      </w:r>
      <w:r w:rsidR="008445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3E4A">
        <w:rPr>
          <w:rFonts w:ascii="Times New Roman" w:hAnsi="Times New Roman" w:cs="Times New Roman"/>
          <w:sz w:val="28"/>
          <w:szCs w:val="28"/>
          <w:lang w:eastAsia="ru-RU"/>
        </w:rPr>
        <w:t>семьях</w:t>
      </w:r>
      <w:proofErr w:type="gramEnd"/>
      <w:r w:rsidRPr="00323E4A">
        <w:rPr>
          <w:rFonts w:ascii="Times New Roman" w:hAnsi="Times New Roman" w:cs="Times New Roman"/>
          <w:sz w:val="28"/>
          <w:szCs w:val="28"/>
          <w:lang w:eastAsia="ru-RU"/>
        </w:rPr>
        <w:t xml:space="preserve"> дети психологически меньше защищены от травматических ситуации, чем в нормальных семьях.</w:t>
      </w:r>
      <w:r w:rsidR="008445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E4A">
        <w:rPr>
          <w:rFonts w:ascii="Times New Roman" w:hAnsi="Times New Roman" w:cs="Times New Roman"/>
          <w:sz w:val="28"/>
          <w:szCs w:val="28"/>
          <w:lang w:eastAsia="ru-RU"/>
        </w:rPr>
        <w:t>Также в дисгармоничных семьях родители реже имеют верное представление о травматическом опыте своих детей и пытаются его преуменьшить или скрыть.</w:t>
      </w:r>
    </w:p>
    <w:p w:rsidR="0082637E" w:rsidRPr="00323E4A" w:rsidRDefault="0082637E" w:rsidP="00323E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>Исследования показали, что насилие чаще проявляется в отношении детей младшего возраста и с более низким уровнем</w:t>
      </w:r>
    </w:p>
    <w:p w:rsidR="0082637E" w:rsidRPr="00323E4A" w:rsidRDefault="0082637E" w:rsidP="00323E4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>развития. Характер и глубина нарушений личности вследствие насилия будут также зависеть от возраста и уровня развития ребенка.</w:t>
      </w:r>
    </w:p>
    <w:p w:rsidR="0082637E" w:rsidRPr="00323E4A" w:rsidRDefault="0082637E" w:rsidP="00323E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Последствия для ребенка будут серьезнее, если насилие сопровождалось причинением боли и травмы. По сравнению с сексуальным злоупотреблением  такие формы сексуального насилия, как половое сношение, для ребенка наиболее </w:t>
      </w:r>
      <w:proofErr w:type="spellStart"/>
      <w:r w:rsidRPr="00323E4A">
        <w:rPr>
          <w:rFonts w:ascii="Times New Roman" w:hAnsi="Times New Roman" w:cs="Times New Roman"/>
          <w:sz w:val="28"/>
          <w:szCs w:val="28"/>
          <w:lang w:eastAsia="ru-RU"/>
        </w:rPr>
        <w:t>травматичны</w:t>
      </w:r>
      <w:proofErr w:type="spellEnd"/>
      <w:r w:rsidRPr="00323E4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2637E" w:rsidRPr="00323E4A" w:rsidRDefault="0082637E" w:rsidP="00323E4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>Последствия насилия будут тяжелее и в том случае, если оно совершено близким для ребенка человеком.</w:t>
      </w:r>
    </w:p>
    <w:p w:rsidR="0082637E" w:rsidRPr="00323E4A" w:rsidRDefault="0082637E" w:rsidP="00323E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>Если после обнаружения сексуального насилия члены семьи встанут </w:t>
      </w:r>
    </w:p>
    <w:p w:rsidR="0082637E" w:rsidRPr="00323E4A" w:rsidRDefault="0082637E" w:rsidP="00323E4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>на сторону ребенка, а не насильника, то для ребенка последствия будут менее тяжелыми, чем в ситуации, когда он не получит защиты и поддержки.</w:t>
      </w:r>
    </w:p>
    <w:p w:rsidR="0082637E" w:rsidRPr="00323E4A" w:rsidRDefault="0082637E" w:rsidP="00323E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 xml:space="preserve">Реакции и </w:t>
      </w:r>
      <w:proofErr w:type="gramStart"/>
      <w:r w:rsidRPr="00323E4A">
        <w:rPr>
          <w:rFonts w:ascii="Times New Roman" w:hAnsi="Times New Roman" w:cs="Times New Roman"/>
          <w:sz w:val="28"/>
          <w:szCs w:val="28"/>
          <w:lang w:eastAsia="ru-RU"/>
        </w:rPr>
        <w:t>симптомы, возникающие как последствия физического и сексуального насилия относятся</w:t>
      </w:r>
      <w:proofErr w:type="gramEnd"/>
      <w:r w:rsidRPr="00323E4A">
        <w:rPr>
          <w:rFonts w:ascii="Times New Roman" w:hAnsi="Times New Roman" w:cs="Times New Roman"/>
          <w:sz w:val="28"/>
          <w:szCs w:val="28"/>
          <w:lang w:eastAsia="ru-RU"/>
        </w:rPr>
        <w:t xml:space="preserve"> к посттравматическому стрессовому расстройству. Их проявления таковы:</w:t>
      </w:r>
    </w:p>
    <w:p w:rsidR="0082637E" w:rsidRPr="00323E4A" w:rsidRDefault="0082637E" w:rsidP="00323E4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>повторяющееся, беспокоящее переживание травмы, неприятные воспоминания, сны, навязчивые действия и чувства, как если бы событие повторялось вновь и вновь; </w:t>
      </w:r>
    </w:p>
    <w:p w:rsidR="0082637E" w:rsidRPr="00323E4A" w:rsidRDefault="0082637E" w:rsidP="00323E4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>постоянное избегание стимулов, напоминающих о травме (место, люди, вещи, напоминающие о травме);</w:t>
      </w:r>
    </w:p>
    <w:p w:rsidR="0082637E" w:rsidRPr="00323E4A" w:rsidRDefault="0082637E" w:rsidP="00323E4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>психогенная амнезия;</w:t>
      </w:r>
    </w:p>
    <w:p w:rsidR="0082637E" w:rsidRPr="00323E4A" w:rsidRDefault="0082637E" w:rsidP="00323E4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>блокировка эмоциональных реакций, оцепенени</w:t>
      </w:r>
      <w:proofErr w:type="gramStart"/>
      <w:r w:rsidRPr="00323E4A">
        <w:rPr>
          <w:rFonts w:ascii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323E4A">
        <w:rPr>
          <w:rFonts w:ascii="Times New Roman" w:hAnsi="Times New Roman" w:cs="Times New Roman"/>
          <w:sz w:val="28"/>
          <w:szCs w:val="28"/>
          <w:lang w:eastAsia="ru-RU"/>
        </w:rPr>
        <w:t>не наблюдалось до травмы);</w:t>
      </w:r>
    </w:p>
    <w:p w:rsidR="0082637E" w:rsidRPr="00323E4A" w:rsidRDefault="0082637E" w:rsidP="00323E4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>чувство отстраненности от остальных людей, снижение интереса к значимым видам деятельности, сужение спектра эмоций;</w:t>
      </w:r>
    </w:p>
    <w:p w:rsidR="0082637E" w:rsidRPr="00323E4A" w:rsidRDefault="0082637E" w:rsidP="00323E4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>сужение или отсутствие жизненной перспективы, постоянные симптомы повышенного возбуждения: раздражительность, </w:t>
      </w:r>
    </w:p>
    <w:p w:rsidR="0082637E" w:rsidRPr="00323E4A" w:rsidRDefault="0082637E" w:rsidP="00323E4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23E4A">
        <w:rPr>
          <w:rFonts w:ascii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  <w:r w:rsidRPr="00323E4A">
        <w:rPr>
          <w:rFonts w:ascii="Times New Roman" w:hAnsi="Times New Roman" w:cs="Times New Roman"/>
          <w:sz w:val="28"/>
          <w:szCs w:val="28"/>
          <w:lang w:eastAsia="ru-RU"/>
        </w:rPr>
        <w:t>, проблемы с концентрацией внимания, неадекватное реагирование;</w:t>
      </w:r>
    </w:p>
    <w:p w:rsidR="0082637E" w:rsidRPr="00323E4A" w:rsidRDefault="0082637E" w:rsidP="00323E4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>трудности с засыпанием или плохой сон;</w:t>
      </w:r>
    </w:p>
    <w:p w:rsidR="0082637E" w:rsidRPr="00323E4A" w:rsidRDefault="0082637E" w:rsidP="00323E4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23E4A">
        <w:rPr>
          <w:rFonts w:ascii="Times New Roman" w:hAnsi="Times New Roman" w:cs="Times New Roman"/>
          <w:sz w:val="28"/>
          <w:szCs w:val="28"/>
          <w:lang w:eastAsia="ru-RU"/>
        </w:rPr>
        <w:t>дезадаптацияв</w:t>
      </w:r>
      <w:proofErr w:type="spellEnd"/>
      <w:r w:rsidRPr="00323E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3E4A">
        <w:rPr>
          <w:rFonts w:ascii="Times New Roman" w:hAnsi="Times New Roman" w:cs="Times New Roman"/>
          <w:sz w:val="28"/>
          <w:szCs w:val="28"/>
          <w:lang w:eastAsia="ru-RU"/>
        </w:rPr>
        <w:t>социальной</w:t>
      </w:r>
      <w:proofErr w:type="gramEnd"/>
      <w:r w:rsidRPr="00323E4A">
        <w:rPr>
          <w:rFonts w:ascii="Times New Roman" w:hAnsi="Times New Roman" w:cs="Times New Roman"/>
          <w:sz w:val="28"/>
          <w:szCs w:val="28"/>
          <w:lang w:eastAsia="ru-RU"/>
        </w:rPr>
        <w:t xml:space="preserve"> и профессиональной  сферах.</w:t>
      </w:r>
    </w:p>
    <w:p w:rsidR="0082637E" w:rsidRPr="00323E4A" w:rsidRDefault="0082637E" w:rsidP="00323E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 xml:space="preserve">Самыми </w:t>
      </w:r>
      <w:proofErr w:type="spellStart"/>
      <w:r w:rsidRPr="00323E4A">
        <w:rPr>
          <w:rFonts w:ascii="Times New Roman" w:hAnsi="Times New Roman" w:cs="Times New Roman"/>
          <w:sz w:val="28"/>
          <w:szCs w:val="28"/>
          <w:lang w:eastAsia="ru-RU"/>
        </w:rPr>
        <w:t>стрессогенными</w:t>
      </w:r>
      <w:proofErr w:type="spellEnd"/>
      <w:r w:rsidRPr="00323E4A">
        <w:rPr>
          <w:rFonts w:ascii="Times New Roman" w:hAnsi="Times New Roman" w:cs="Times New Roman"/>
          <w:sz w:val="28"/>
          <w:szCs w:val="28"/>
          <w:lang w:eastAsia="ru-RU"/>
        </w:rPr>
        <w:t xml:space="preserve"> для детей являются ситуации непосредственной угрозы здоровью и жизни близкого и самого ребенка. В разные периоды жизни реакции на подобные ситуации проявляются по-разному:</w:t>
      </w:r>
    </w:p>
    <w:p w:rsidR="0082637E" w:rsidRPr="00323E4A" w:rsidRDefault="0082637E" w:rsidP="00323E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>Детям до 3 лет свойственны страхи, спутанность чувств, нарушения сна, потеря аппетита, агрессия, страх перед чужими людьми, сексуальные игры;</w:t>
      </w:r>
    </w:p>
    <w:p w:rsidR="0082637E" w:rsidRPr="00323E4A" w:rsidRDefault="0082637E" w:rsidP="00323E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23E4A">
        <w:rPr>
          <w:rFonts w:ascii="Times New Roman" w:hAnsi="Times New Roman" w:cs="Times New Roman"/>
          <w:sz w:val="28"/>
          <w:szCs w:val="28"/>
          <w:lang w:eastAsia="ru-RU"/>
        </w:rPr>
        <w:t>У дошкольников на первый план выступают эмоциональные нарушения (тревога, боязливость, чувство вины, стыда, отвращения, беспомощности, испорченности) и нарушения поведения (регресс, отстраненность, агрессия, сексуальные игры, мастурбация);</w:t>
      </w:r>
      <w:proofErr w:type="gramEnd"/>
    </w:p>
    <w:p w:rsidR="0082637E" w:rsidRPr="00323E4A" w:rsidRDefault="0082637E" w:rsidP="00323E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>У детей младшего школьного возраста – амбивалентное чувство по отношению к взрослым, сложности в определении семейных ролей, страх, чувство стыда, испорченности, недоверия к миру, в поведении отмечаются отстраненность, агрессия, молчаливость либо неожиданная разговорчивость, нарушения сна, аппетита, «ощущение грязного тела», сексуальные действия с другими детьми;</w:t>
      </w:r>
    </w:p>
    <w:p w:rsidR="0082637E" w:rsidRPr="00323E4A" w:rsidRDefault="0082637E" w:rsidP="00323E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детей 9-13 лет характерно то же, что и для младших школьников, а так же депрессия, чувство потери ощущений; в поведении – изоляция, манипулирование другими детьми для получения сексуального удовлетворения, противоречивое поведение; </w:t>
      </w:r>
    </w:p>
    <w:p w:rsidR="0082637E" w:rsidRPr="00323E4A" w:rsidRDefault="0082637E" w:rsidP="00323E4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23E4A">
        <w:rPr>
          <w:rFonts w:ascii="Times New Roman" w:hAnsi="Times New Roman" w:cs="Times New Roman"/>
          <w:sz w:val="28"/>
          <w:szCs w:val="28"/>
          <w:lang w:eastAsia="ru-RU"/>
        </w:rPr>
        <w:t xml:space="preserve">Для подростков 13-18 лет – отвращение, стыд, вина, недоверие, амбивалентное чувство по отношению к взрослым, сексуальные нарушения, </w:t>
      </w:r>
      <w:proofErr w:type="spellStart"/>
      <w:r w:rsidRPr="00323E4A">
        <w:rPr>
          <w:rFonts w:ascii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323E4A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социальных ролей, чувство собственной ненужности; в поведении – попытки суицида, уходы из дома, агрессия, избегание телесной и эмоциональной интимности, непоследовательность и противоречивость поведения.</w:t>
      </w:r>
      <w:proofErr w:type="gramEnd"/>
    </w:p>
    <w:p w:rsidR="0082637E" w:rsidRPr="00323E4A" w:rsidRDefault="0082637E" w:rsidP="00323E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>Маленькие дети не всегда могут связать свои травматические проявления с фактом травмы, а это</w:t>
      </w:r>
      <w:r w:rsidR="008445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E4A">
        <w:rPr>
          <w:rFonts w:ascii="Times New Roman" w:hAnsi="Times New Roman" w:cs="Times New Roman"/>
          <w:sz w:val="28"/>
          <w:szCs w:val="28"/>
          <w:lang w:eastAsia="ru-RU"/>
        </w:rPr>
        <w:t>крайне важно для преодоления стресса. У детей могут быть сны, вызывающие ужас. Ребенок может не понимать, что во сне каким-то образом отражена травма, тогда как постороннему взрослому это очевидно.</w:t>
      </w:r>
    </w:p>
    <w:p w:rsidR="0082637E" w:rsidRPr="00323E4A" w:rsidRDefault="0082637E" w:rsidP="00323E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>Переживание произошедшего травматического случая может проявляться в качестве эпизодов в воображении, неожиданных и внезапных воспоминаниях, в форме повторяющихся игр, в которых прослеживаются аспекты травмы. Эти игры носят однообразный характер, в них монотонно повторяется один и тот же сюжет, ребенок не вносит туда никаких изменений или развития. После таких игр отсутствует чувство облегчения, поэтому игра повторяется снова.</w:t>
      </w:r>
      <w:r w:rsidRPr="00323E4A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82637E" w:rsidRPr="00323E4A" w:rsidRDefault="0082637E" w:rsidP="00323E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>Жертвам физического и сексуального насилия свойственны подозрительность и недоверие к людям, поскольку они пережили предательство со стороны родителей, физическое или сексуальное нападение, издевательства. Они постепенно теряют надежду на родительскую любовь, признание и поддержку. </w:t>
      </w:r>
    </w:p>
    <w:p w:rsidR="0082637E" w:rsidRPr="00323E4A" w:rsidRDefault="0082637E" w:rsidP="00323E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>Поскольку у них нет доверия к родителям, то им трудно сформировать доверительные отношения и с другими, круг общения сужается, они становятся замкнутыми. Став взрослыми, такие дети стараются избегать любой близости с другими людьми, в том числе и психологической, считая эти отношения опасными и непредсказуемыми.</w:t>
      </w:r>
    </w:p>
    <w:p w:rsidR="0082637E" w:rsidRPr="00323E4A" w:rsidRDefault="0082637E" w:rsidP="00323E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>Всех</w:t>
      </w:r>
      <w:r w:rsidR="00323E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E4A">
        <w:rPr>
          <w:rFonts w:ascii="Times New Roman" w:hAnsi="Times New Roman" w:cs="Times New Roman"/>
          <w:sz w:val="28"/>
          <w:szCs w:val="28"/>
          <w:lang w:eastAsia="ru-RU"/>
        </w:rPr>
        <w:t>жертв физического и</w:t>
      </w:r>
      <w:r w:rsidR="00323E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E4A">
        <w:rPr>
          <w:rFonts w:ascii="Times New Roman" w:hAnsi="Times New Roman" w:cs="Times New Roman"/>
          <w:sz w:val="28"/>
          <w:szCs w:val="28"/>
          <w:lang w:eastAsia="ru-RU"/>
        </w:rPr>
        <w:t xml:space="preserve">сексуального насилия отличает низкая самооценка, в основе которой лежит переживание стыда и вины. Иногда родитель жертвы обвиняет ребенка </w:t>
      </w:r>
      <w:r w:rsidR="00323E4A" w:rsidRPr="00323E4A">
        <w:rPr>
          <w:rFonts w:ascii="Times New Roman" w:hAnsi="Times New Roman" w:cs="Times New Roman"/>
          <w:sz w:val="28"/>
          <w:szCs w:val="28"/>
          <w:lang w:eastAsia="ru-RU"/>
        </w:rPr>
        <w:t>в провоцировании</w:t>
      </w:r>
      <w:r w:rsidRPr="00323E4A">
        <w:rPr>
          <w:rFonts w:ascii="Times New Roman" w:hAnsi="Times New Roman" w:cs="Times New Roman"/>
          <w:sz w:val="28"/>
          <w:szCs w:val="28"/>
          <w:lang w:eastAsia="ru-RU"/>
        </w:rPr>
        <w:t xml:space="preserve"> сексуальных действий. Это же характерно и для физического насилия, когда родитель ответственность за то, что </w:t>
      </w:r>
      <w:proofErr w:type="gramStart"/>
      <w:r w:rsidRPr="00323E4A">
        <w:rPr>
          <w:rFonts w:ascii="Times New Roman" w:hAnsi="Times New Roman" w:cs="Times New Roman"/>
          <w:sz w:val="28"/>
          <w:szCs w:val="28"/>
          <w:lang w:eastAsia="ru-RU"/>
        </w:rPr>
        <w:t>сорвался</w:t>
      </w:r>
      <w:proofErr w:type="gramEnd"/>
      <w:r w:rsidRPr="00323E4A">
        <w:rPr>
          <w:rFonts w:ascii="Times New Roman" w:hAnsi="Times New Roman" w:cs="Times New Roman"/>
          <w:sz w:val="28"/>
          <w:szCs w:val="28"/>
          <w:lang w:eastAsia="ru-RU"/>
        </w:rPr>
        <w:t xml:space="preserve"> перекладывает на ребенка – «сам заработал». Если у ребенка во время насилия возникли приятные сексуальные чувства, то неизбежно возникшее после этого чувства вины еще больше понизит самооценку.</w:t>
      </w:r>
    </w:p>
    <w:p w:rsidR="0082637E" w:rsidRPr="00323E4A" w:rsidRDefault="0082637E" w:rsidP="00323E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 xml:space="preserve">Жертвы физического и сексуального насилия часто страдают депрессией, отличаются </w:t>
      </w:r>
      <w:proofErr w:type="spellStart"/>
      <w:r w:rsidRPr="00323E4A">
        <w:rPr>
          <w:rFonts w:ascii="Times New Roman" w:hAnsi="Times New Roman" w:cs="Times New Roman"/>
          <w:sz w:val="28"/>
          <w:szCs w:val="28"/>
          <w:lang w:eastAsia="ru-RU"/>
        </w:rPr>
        <w:t>аутоагрессивным</w:t>
      </w:r>
      <w:proofErr w:type="spellEnd"/>
      <w:r w:rsidRPr="00323E4A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поведением. Депрессия выражается чувством тоски, грусти, неспособности радоваться, наслаждаться.</w:t>
      </w:r>
      <w:r w:rsidR="00323E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E4A">
        <w:rPr>
          <w:rFonts w:ascii="Times New Roman" w:hAnsi="Times New Roman" w:cs="Times New Roman"/>
          <w:sz w:val="28"/>
          <w:szCs w:val="28"/>
          <w:lang w:eastAsia="ru-RU"/>
        </w:rPr>
        <w:t>Чем тяжелее травма, тем выше риск суицида и более глубоко выражена депрессия.</w:t>
      </w:r>
    </w:p>
    <w:p w:rsidR="0082637E" w:rsidRPr="00323E4A" w:rsidRDefault="0082637E" w:rsidP="00323E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Плохой самоконтроль и нарушения поведения свойственны жертвам насилия. Для жертв физического насилия больше характерны агрессивность, разрушительное поведение в школе и дома, бесконтрольное поведение. С помощью агрессии они защищают себя от тревоги и чувства беспомощности. Результат такого поведения – создание большей дистанции от окружающих. Враждебное отношение к другим людям продиктовано боязнью причинения себе боли.</w:t>
      </w:r>
    </w:p>
    <w:p w:rsidR="0082637E" w:rsidRPr="00323E4A" w:rsidRDefault="0082637E" w:rsidP="00323E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 xml:space="preserve">Живя в </w:t>
      </w:r>
      <w:proofErr w:type="spellStart"/>
      <w:r w:rsidRPr="00323E4A">
        <w:rPr>
          <w:rFonts w:ascii="Times New Roman" w:hAnsi="Times New Roman" w:cs="Times New Roman"/>
          <w:sz w:val="28"/>
          <w:szCs w:val="28"/>
          <w:lang w:eastAsia="ru-RU"/>
        </w:rPr>
        <w:t>дисфункциональной</w:t>
      </w:r>
      <w:proofErr w:type="spellEnd"/>
      <w:r w:rsidRPr="00323E4A">
        <w:rPr>
          <w:rFonts w:ascii="Times New Roman" w:hAnsi="Times New Roman" w:cs="Times New Roman"/>
          <w:sz w:val="28"/>
          <w:szCs w:val="28"/>
          <w:lang w:eastAsia="ru-RU"/>
        </w:rPr>
        <w:t xml:space="preserve"> семье, ребенок подвергающийся физическому насилию, приобретает вслед за другими членами модели </w:t>
      </w:r>
      <w:proofErr w:type="gramStart"/>
      <w:r w:rsidRPr="00323E4A">
        <w:rPr>
          <w:rFonts w:ascii="Times New Roman" w:hAnsi="Times New Roman" w:cs="Times New Roman"/>
          <w:sz w:val="28"/>
          <w:szCs w:val="28"/>
          <w:lang w:eastAsia="ru-RU"/>
        </w:rPr>
        <w:t>поведения</w:t>
      </w:r>
      <w:proofErr w:type="gramEnd"/>
      <w:r w:rsidRPr="00323E4A">
        <w:rPr>
          <w:rFonts w:ascii="Times New Roman" w:hAnsi="Times New Roman" w:cs="Times New Roman"/>
          <w:sz w:val="28"/>
          <w:szCs w:val="28"/>
          <w:lang w:eastAsia="ru-RU"/>
        </w:rPr>
        <w:t xml:space="preserve"> как жертвы, так и насильника. Иногда он отождествляет себя с агрессором, испытывая чувство превосходства, всесилия, а иногда с жертвой, чувствуя свою беззащитность, ранимость и беспомощность. Смена ролей жертвы/насильника прослеживается в ситуациях, когда ребенок провоцирует враждебное отношение к себе других людей. Если взрослый приписывает ему ответственность за конфликт и указывает на его роль в ссоре, то ребенок принимает на себя роль жертвы – обвиняет в случившемся других, обвиняет в несправедливости взрослого.</w:t>
      </w:r>
    </w:p>
    <w:p w:rsidR="0082637E" w:rsidRPr="00323E4A" w:rsidRDefault="0082637E" w:rsidP="00323E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>При посттравматическом стрессовом расстройстве появляется плохая успеваемость, которая связана с трудностями концентрации внимания. Так как их мысли постоянно заняты проблемой своего существования в качестве жертвы, а так же огромными усилиями, направленными на вытеснение всплывающих травматических событий. Ребенок пристально следит за тем, что происходит вокруг него, словно ему угрожает постоянная опасность.</w:t>
      </w:r>
    </w:p>
    <w:p w:rsidR="0082637E" w:rsidRPr="00323E4A" w:rsidRDefault="0082637E" w:rsidP="00323E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>Специфика сексуального насилия, в отличие от физического, связано с ранним сексуальным опытом, действиями, совершенными вопреки желанию ребенка, что приводит к нарушению сексуального развития, половой идентификации и сексуальных установок. Специфические последствия сексуального насилия бывают различными.</w:t>
      </w:r>
    </w:p>
    <w:p w:rsidR="0082637E" w:rsidRPr="00323E4A" w:rsidRDefault="0082637E" w:rsidP="00323E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 xml:space="preserve">К одному из важных признаков сексуального насилия относится </w:t>
      </w:r>
      <w:proofErr w:type="spellStart"/>
      <w:r w:rsidRPr="00323E4A">
        <w:rPr>
          <w:rFonts w:ascii="Times New Roman" w:hAnsi="Times New Roman" w:cs="Times New Roman"/>
          <w:sz w:val="28"/>
          <w:szCs w:val="28"/>
          <w:lang w:eastAsia="ru-RU"/>
        </w:rPr>
        <w:t>гиперсексуальное</w:t>
      </w:r>
      <w:proofErr w:type="spellEnd"/>
      <w:r w:rsidRPr="00323E4A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поведение ребенка. У детей появляется высокий уровень </w:t>
      </w:r>
      <w:proofErr w:type="spellStart"/>
      <w:r w:rsidRPr="00323E4A">
        <w:rPr>
          <w:rFonts w:ascii="Times New Roman" w:hAnsi="Times New Roman" w:cs="Times New Roman"/>
          <w:sz w:val="28"/>
          <w:szCs w:val="28"/>
          <w:lang w:eastAsia="ru-RU"/>
        </w:rPr>
        <w:t>эротизации</w:t>
      </w:r>
      <w:proofErr w:type="spellEnd"/>
      <w:r w:rsidRPr="00323E4A">
        <w:rPr>
          <w:rFonts w:ascii="Times New Roman" w:hAnsi="Times New Roman" w:cs="Times New Roman"/>
          <w:sz w:val="28"/>
          <w:szCs w:val="28"/>
          <w:lang w:eastAsia="ru-RU"/>
        </w:rPr>
        <w:t xml:space="preserve">: они сексуально возбуждаются в результате самой повседневной физической и психологической близости, поскольку не могут отличать психологически близких, любящих и дружеских отношений </w:t>
      </w:r>
      <w:proofErr w:type="gramStart"/>
      <w:r w:rsidRPr="00323E4A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23E4A">
        <w:rPr>
          <w:rFonts w:ascii="Times New Roman" w:hAnsi="Times New Roman" w:cs="Times New Roman"/>
          <w:sz w:val="28"/>
          <w:szCs w:val="28"/>
          <w:lang w:eastAsia="ru-RU"/>
        </w:rPr>
        <w:t xml:space="preserve"> сексуальных. Пережившие насилие дети любого возраста, ведут себя соблазняющим образом как со сверстниками, так и </w:t>
      </w:r>
      <w:proofErr w:type="gramStart"/>
      <w:r w:rsidRPr="00323E4A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323E4A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взрослыми.</w:t>
      </w:r>
    </w:p>
    <w:p w:rsidR="0082637E" w:rsidRPr="00323E4A" w:rsidRDefault="0082637E" w:rsidP="00323E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 xml:space="preserve">В подростковом возрасте для них характерны случайные половые связи, </w:t>
      </w:r>
      <w:proofErr w:type="gramStart"/>
      <w:r w:rsidRPr="00323E4A">
        <w:rPr>
          <w:rFonts w:ascii="Times New Roman" w:hAnsi="Times New Roman" w:cs="Times New Roman"/>
          <w:sz w:val="28"/>
          <w:szCs w:val="28"/>
          <w:lang w:eastAsia="ru-RU"/>
        </w:rPr>
        <w:t>часть девочек впоследствии занимается проституцией</w:t>
      </w:r>
      <w:proofErr w:type="gramEnd"/>
      <w:r w:rsidRPr="00323E4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2637E" w:rsidRPr="00323E4A" w:rsidRDefault="0082637E" w:rsidP="00323E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 xml:space="preserve">Кроме проявления </w:t>
      </w:r>
      <w:proofErr w:type="spellStart"/>
      <w:r w:rsidRPr="00323E4A">
        <w:rPr>
          <w:rFonts w:ascii="Times New Roman" w:hAnsi="Times New Roman" w:cs="Times New Roman"/>
          <w:sz w:val="28"/>
          <w:szCs w:val="28"/>
          <w:lang w:eastAsia="ru-RU"/>
        </w:rPr>
        <w:t>гиперсексуальности</w:t>
      </w:r>
      <w:proofErr w:type="spellEnd"/>
      <w:r w:rsidRPr="00323E4A">
        <w:rPr>
          <w:rFonts w:ascii="Times New Roman" w:hAnsi="Times New Roman" w:cs="Times New Roman"/>
          <w:sz w:val="28"/>
          <w:szCs w:val="28"/>
          <w:lang w:eastAsia="ru-RU"/>
        </w:rPr>
        <w:t xml:space="preserve"> или, наоборот, панического избегания сексуальных стимулов, у некоторых жертв насилия происходит нарушение половой идентификации. Девочки начинают отождествлять свое поведение с мужским поведением, так как они отождествляют себя больше с доминирующим отцом, чем с пассивной   матерью. Эти девочки чувствуют себя несчастными, оттого что родились не мальчиками. Предпочитая носить мужскую одежду, они скрывают под ней презираемые ими отличительные признаки своего пола.</w:t>
      </w:r>
    </w:p>
    <w:p w:rsidR="0082637E" w:rsidRPr="00323E4A" w:rsidRDefault="0082637E" w:rsidP="00323E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Иногда их тело кажется причиной насилия, поэтому они пытаются сделать его непривлекательным для насильника – начинают худеть или, наоборот, много есть, прятать тело под длинной одеждой.</w:t>
      </w:r>
    </w:p>
    <w:p w:rsidR="0082637E" w:rsidRPr="00323E4A" w:rsidRDefault="0082637E" w:rsidP="00323E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>Для некоторых жертв насилия характерно сексуально-агрессивное поведение по отношению к св</w:t>
      </w:r>
      <w:r w:rsidR="00323E4A">
        <w:rPr>
          <w:rFonts w:ascii="Times New Roman" w:hAnsi="Times New Roman" w:cs="Times New Roman"/>
          <w:sz w:val="28"/>
          <w:szCs w:val="28"/>
          <w:lang w:eastAsia="ru-RU"/>
        </w:rPr>
        <w:t>ерстникам или</w:t>
      </w:r>
      <w:r w:rsidRPr="00323E4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23E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E4A">
        <w:rPr>
          <w:rFonts w:ascii="Times New Roman" w:hAnsi="Times New Roman" w:cs="Times New Roman"/>
          <w:sz w:val="28"/>
          <w:szCs w:val="28"/>
          <w:lang w:eastAsia="ru-RU"/>
        </w:rPr>
        <w:t>напоминающее поведение взрослого насильника.</w:t>
      </w:r>
    </w:p>
    <w:p w:rsidR="0082637E" w:rsidRPr="00323E4A" w:rsidRDefault="0082637E" w:rsidP="00323E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>У детей вне зависимости от пола встречаются нарушения сексуальной ориентации, среди которых наиболее выделяются гомосексуальные отношения.</w:t>
      </w:r>
    </w:p>
    <w:p w:rsidR="0082637E" w:rsidRPr="00323E4A" w:rsidRDefault="0082637E" w:rsidP="00323E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E4A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последствия ПТСР оказывают влияние в целом на психику ребенка и проявляются во взрослой жизни в форме </w:t>
      </w:r>
      <w:proofErr w:type="spellStart"/>
      <w:r w:rsidRPr="00323E4A">
        <w:rPr>
          <w:rFonts w:ascii="Times New Roman" w:hAnsi="Times New Roman" w:cs="Times New Roman"/>
          <w:sz w:val="28"/>
          <w:szCs w:val="28"/>
          <w:lang w:eastAsia="ru-RU"/>
        </w:rPr>
        <w:t>аддиктивного</w:t>
      </w:r>
      <w:proofErr w:type="spellEnd"/>
      <w:r w:rsidRPr="00323E4A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23E4A">
        <w:rPr>
          <w:rFonts w:ascii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323E4A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поведения, психосоматических заболеваний, нарушений половой идентификации, нарушений сексуальных отношений с партнером и т.д. Выявление детей, подвергшихся насилию, оказание им помощи – лучший способ препятствовать распространению насилия в следующих поколениях.</w:t>
      </w:r>
    </w:p>
    <w:p w:rsidR="0082637E" w:rsidRPr="00323E4A" w:rsidRDefault="0082637E" w:rsidP="00323E4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637E" w:rsidRPr="00323E4A" w:rsidRDefault="00323E4A" w:rsidP="00323E4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5440E" w:rsidRPr="00323E4A" w:rsidRDefault="0075440E" w:rsidP="00323E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75440E" w:rsidRPr="00323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7020304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3181"/>
    <w:multiLevelType w:val="multilevel"/>
    <w:tmpl w:val="A094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C07D1"/>
    <w:multiLevelType w:val="multilevel"/>
    <w:tmpl w:val="FFB0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11357E"/>
    <w:multiLevelType w:val="multilevel"/>
    <w:tmpl w:val="E3746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8619F"/>
    <w:multiLevelType w:val="multilevel"/>
    <w:tmpl w:val="AB62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0F5C5D"/>
    <w:multiLevelType w:val="multilevel"/>
    <w:tmpl w:val="4A5C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C02C5B"/>
    <w:multiLevelType w:val="multilevel"/>
    <w:tmpl w:val="B38A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781B50"/>
    <w:multiLevelType w:val="multilevel"/>
    <w:tmpl w:val="EE28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D56302"/>
    <w:multiLevelType w:val="multilevel"/>
    <w:tmpl w:val="FD32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37E"/>
    <w:rsid w:val="00323E4A"/>
    <w:rsid w:val="0075440E"/>
    <w:rsid w:val="0082637E"/>
    <w:rsid w:val="008445B1"/>
    <w:rsid w:val="00CD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82637E"/>
  </w:style>
  <w:style w:type="paragraph" w:styleId="a4">
    <w:name w:val="No Spacing"/>
    <w:uiPriority w:val="1"/>
    <w:qFormat/>
    <w:rsid w:val="00323E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82637E"/>
  </w:style>
  <w:style w:type="paragraph" w:styleId="a4">
    <w:name w:val="No Spacing"/>
    <w:uiPriority w:val="1"/>
    <w:qFormat/>
    <w:rsid w:val="00323E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4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Дикерт Андрей</dc:creator>
  <cp:keywords/>
  <dc:description/>
  <cp:lastModifiedBy>user</cp:lastModifiedBy>
  <cp:revision>6</cp:revision>
  <dcterms:created xsi:type="dcterms:W3CDTF">2023-02-12T13:53:00Z</dcterms:created>
  <dcterms:modified xsi:type="dcterms:W3CDTF">2023-03-16T07:51:00Z</dcterms:modified>
</cp:coreProperties>
</file>